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Хоронили меня, хоронили
          <w:br/>
           В Чиатурах, в горняцком краю.
          <w:br/>
           Черной осыпью угольной пыли
          <w:br/>
           Падал я на дорогу твою.
          <w:br/>
          <w:br/>
          Вечный траур — и листья и травы
          <w:br/>
           В Чиатурах черны иссиня.
          <w:br/>
           В вагонетке, как уголь из лавы,
          <w:br/>
           Гроб везли. Хоронили меня.
          <w:br/>
          <w:br/>
          В доме — плач. А на черной поляне —
          <w:br/>
           Пир горой, поминанье, вино.
          <w:br/>
           Те — язычники. Эти — христиане.
          <w:br/>
           Те и эти — не все ли равно!
          <w:br/>
          <w:br/>
          Помнишь, молния с неба упала,
          <w:br/>
           Черный тополь спалила дотла
          <w:br/>
           И под черной землей перевала
          <w:br/>
           Свой огонь глубоко погребла.
          <w:br/>
          <w:br/>
          Я сказал: это место на взгорье
          <w:br/>
           Отыщу и, припомнив грозу,
          <w:br/>
           Эту молнию вырою вскоре
          <w:br/>
           И в подарок тебе привезу.
          <w:br/>
          <w:br/>
          По-иному случилось, иначе —
          <w:br/>
           Здесь нашел я последний приют.
          <w:br/>
           Дом шатают стенанья и плачи,
          <w:br/>
           На поляне горланят и пьют.
          <w:br/>
          <w:br/>
          Или это бессонница злая
          <w:br/>
           Черным светом в оконный проем
          <w:br/>
           Из потемок вломилась, пылая,
          <w:br/>
           И стоит в изголовье моем?
          <w:br/>
          <w:br/>
          От бессонницы скоро загину —
          <w:br/>
           Под окошком всю ночь напролет
          <w:br/>
           Бестолково заводят машину,
          <w:br/>
           Тарахтенье, уснуть не дает.
          <w:br/>
          <w:br/>
          Тишину истязают ночную
          <w:br/>
           Так, что кругом идет голова.
          <w:br/>
           Хватит ручку крутить заводную,
          <w:br/>
           Надо высушить свечи сперва!
          <w:br/>
          <w:br/>
          Хватит ручку вертеть неумело,
          <w:br/>
           Тарахтеть и пыхтеть в тишину!
          <w:br/>
           Вам к утру надоест это дело —
          <w:br/>
           И тогда я как мертвый усну.
          <w:br/>
          <w:br/>
          И приснится, как в черной могиле,
          <w:br/>
           В Чиатурах, под песню и стон,
          <w:br/>
           Хоронили меня, хоронили
          <w:br/>
           Рядом с молнией, черной как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2022-04-22T06:09:37+03:00</dcterms:created>
  <dcterms:modified xsi:type="dcterms:W3CDTF">2022-04-22T06:09:37+03:00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