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затворница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в бурях перебранка?
          <w:br/>
          Чей шепот? Зов листа?
          <w:br/>
          Веселая Веснянка
          <w:br/>
          Зимою заперта.
          <w:br/>
          За тридевятым царством.
          <w:br/>
          Ты ждешь ее лица?
          <w:br/>
          Пойди, твоим мытарствам
          <w:br/>
          Не будет и конца.
          <w:br/>
          Издрогнешь по дороге,
          <w:br/>
          Измерзнешь ты, и все ж
          <w:br/>
          Ты в зимние чертоги
          <w:br/>
          К Веснянке не придешь.
          <w:br/>
          Она играет в прятки,
          <w:br/>
          Замкнута, сломан ключ.
          <w:br/>
          И только раз ей в Святки
          <w:br/>
          Дают на праздник луч.
          <w:br/>
          Дают ей чудо-санки,
          <w:br/>
          И в замке, на дворе,
          <w:br/>
          Позволено Веснянке
          <w:br/>
          Согреть снега в игре.
          <w:br/>
          Но что же, в самом деле,
          <w:br/>
          Потерпим мы часок.
          <w:br/>
          Ты слышишь вой метели?
          <w:br/>
          В нем чей-то смех и скок.
          <w:br/>
          В нем чьи-то прибаутки.
          <w:br/>
          Мороз грозит: «Навек!»
          <w:br/>
          Ну, нет, брат, это шутки,
          <w:br/>
          Придут разливы рек.
          <w:br/>
          Веснянка ожидает.
          <w:br/>
          Мы тоже. Знаем лед.
          <w:br/>
          Смотри в окно: Уж тает.
          <w:br/>
          Веснянка к нам идет!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2022-03-25T09:19:42+03:00</dcterms:created>
  <dcterms:modified xsi:type="dcterms:W3CDTF">2022-03-25T09:19:42+03:00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