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Глухая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Темная, долгая зимняя ночь…
          <w:br/>
           Я пробуждаюсь среди этой ночи;
          <w:br/>
           Рой сновидений уносится прочь;
          <w:br/>
           Зрячие в мрак упираются очи.
          <w:br/>
          <w:br/>
          Сумрачных дум прибывающий ряд
          <w:br/>
           Быстро сменяет мои сновиденья…
          <w:br/>
           Ночью, когда все замолкнут и спят,
          <w:br/>
           Грустны часы одинокого бденья.
          <w:br/>
          <w:br/>
          Чувствую будто бы в гробе себя.
          <w:br/>
           Мрак и безмолвье. Не вижу, не слышу…
          <w:br/>
           Хочется жить, и, смертельно скорбя,
          <w:br/>
           Сбросить я силюсь гнетущую крышу.
          <w:br/>
          <w:br/>
          Гроба подобие — сердцу невмочь;
          <w:br/>
           Духа слабеет бывалая сила…
          <w:br/>
           Темная, долгая зимняя ночь
          <w:br/>
           Тишью зловещей меня истомила.
          <w:br/>
          <w:br/>
          Вдруг, между тем как мой разум больной
          <w:br/>
           Грезил, что час наступает последний,—
          <w:br/>
           Гулко раздался за рамой двойной
          <w:br/>
           Благовест в колокол церкви соседней.
          <w:br/>
          <w:br/>
          Слава тебе, возвеститель утра!
          <w:br/>
           Сонный покой мне уж больше не жуток.
          <w:br/>
           Света и жизни настанет пора!
          <w:br/>
           Темный подходит к концу промежуток!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2022-04-22T07:44:39+03:00</dcterms:created>
  <dcterms:modified xsi:type="dcterms:W3CDTF">2022-04-22T07:44:39+03:00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