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крыла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тех самых путей и перепутий,
          <w:br/>
          Мимо зеркала теней, все напевы в мечтах,
          <w:br/>
          Под семицветием радуги медля в пышном приюте,
          <w:br/>
          Где девятой Каменой песнь была начата, —
          <w:br/>
          Я роком был брошен, где миг всегда молод,
          <w:br/>
          Где опыты стали — не к часу, в тени,
          <w:br/>
          Где дали открыты на море, на молы, —
          <w:br/>
          В такое безумье, в такие дни.
          <w:br/>
          Здесь была наша встреча; но разные видения
          <w:br/>
          За собой увлекали мы с разных дорог:
          <w:br/>
          Рим и мир миновал я, ты — первое предупреждение
          <w:br/>
          Объявляла, вступая в жизнь едва на порог.
          <w:br/>
          Но в оклике ль коршунов, в орлем ли клекоте
          <w:br/>
          Мы подслушали оба соблазн до высот,
          <w:br/>
          Словно оба лежали мы, у стремнины, на локте, и
          <w:br/>
          Были оба бездетны, как стар был Казот.
          <w:br/>
          И в бессмертности вымысла, и в сутолоке хлопотной,
          <w:br/>
          И где страсть Евредику жалит из трав,
          <w:br/>
          Ты — моя молодость, я — твоя опытность,
          <w:br/>
          Ты — мне мать и любовница, я — твой муж и сестра.
          <w:br/>
          Два крыла мощной птицы, мы летим над атоллами
          <w:br/>
          К тем граням, где Полюс льды престольно простер
          <w:br/>
          И над полыми глубями в небе полное полымя
          <w:br/>
          Бродит, весть от планеты к планетам, в простор!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2022-03-19T08:22:31+03:00</dcterms:created>
  <dcterms:modified xsi:type="dcterms:W3CDTF">2022-03-19T08:22:31+03:00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