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Детуся! Если устали глаза быть широкими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Детуся! Если устали глаза быть широкими,
          <w:br/>
          Если согласны на имя «браток»
          <w:br/>
          Я, синеокий клянуся,
          <w:br/>
          Высоко держать вашей жизни цветок.
          <w:br/>
          <w:br/>
          Я ведь такой же, сорвался я с облака,
          <w:br/>
          Много мне зла причиняли
          <w:br/>
          За то что не этот,
          <w:br/>
          Всегда нелюдим,
          <w:br/>
          Везде нелюбим.
          <w:br/>
          Хочешь мы будем, брат и сестра,
          <w:br/>
          Мы ведь в свободной земле свободные люди,
          <w:br/>
          Сами законы творим, законов бояться не надо
          <w:br/>
          И лепим глину поступков.
          <w:br/>
          Знаю, прекрасны вы, цветок голубого.
          <w:br/>
          И мне хорошо и внезапно
          <w:br/>
          Когда говорите про Сочи
          <w:br/>
          И нежные ширятся очи.
          <w:br/>
          Я сомневавшийся долго во многом.
          <w:br/>
          Вдруг я поверил навеки
          <w:br/>
          Что предначертано там,
          <w:br/>
          Тщетно рубить дровосеку!..
          <w:br/>
          Много мы лишних слов избежим.
          <w:br/>
          Просто я буду служить вам обедню
          <w:br/>
          Как волосатый священник с длинною гривой
          <w:br/>
          Пить голубые ручьи чистоты
          <w:br/>
          И страшных имен мы не будем бояться.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2022-03-18T11:48:28+03:00</dcterms:created>
  <dcterms:modified xsi:type="dcterms:W3CDTF">2022-03-18T11:48:28+03:00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