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моя, змея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моя, змея моя!
          <w:br/>
          От просторов бытия
          <w:br/>
          К тесным граням жития
          <w:br/>
          Перенёс тебя и я,
          <w:br/>
          Воды хладные лия,
          <w:br/>
          Вина спадкие пия,
          <w:br/>
          Нити тонкие вия,
          <w:br/>
          Струны звонкие бия, —
          <w:br/>
          Жизнь моя, моя змея!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2022-03-19T08:23:02+03:00</dcterms:created>
  <dcterms:modified xsi:type="dcterms:W3CDTF">2022-03-19T08:23:02+03:00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