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Златоустой Анне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Златоустой Анне — всея Руси
          <w:br/>
          Искупительному глаголу, —
          <w:br/>
          Ветер, голос мой донеси
          <w:br/>
          И вот этот мой вздох тяжелый.
          <w:br/>
          <w:br/>
          Расскажи, сгорающий небосклон,
          <w:br/>
          Про глаза, что черны от боли,
          <w:br/>
          И про тихий земной поклон
          <w:br/>
          Посреди золотого поля.
          <w:br/>
          <w:br/>
          Ты в грозовой выси
          <w:br/>
          Обретенный вновь!
          <w:br/>
          Ты! — Безымянный!
          <w:br/>
          Донеси любовь мою
          <w:br/>
          Златоустой Анне — всея Руси!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2022-03-18T08:45:48+03:00</dcterms:created>
  <dcterms:modified xsi:type="dcterms:W3CDTF">2022-03-18T08:45:48+03:00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