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хочешь это назови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хочешь это назови.
          <w:br/>
           Друг другу стали мы дороже,
          <w:br/>
           Заботливей, нежней в любви,
          <w:br/>
           Но почему я так тревожен?
          <w:br/>
           Стал придавать значенье снам,
          <w:br/>
           Порой задумаюсь, мрачнея…
          <w:br/>
           Уж, видно, чем любовь сильнее,
          <w:br/>
           Тем за неё страшнее нам.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2022-04-22T00:47:22+03:00</dcterms:created>
  <dcterms:modified xsi:type="dcterms:W3CDTF">2022-04-22T00:47:22+03:00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