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Кооп-ларек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пары старых досок
          <w:br/>
           Родив себя, как мог,
          <w:br/>
           Стоит на перекрестке
          <w:br/>
           Цветной Кооп-Ларек…
          <w:br/>
          <w:br/>
          В нем что угодно купишь
          <w:br/>
           В два счета! Он –такой:
          <w:br/>
           По виду – словно кукиш,
          <w:br/>
           Но –очень деловой!
          <w:br/>
          <w:br/>
          Заморские базары,
          <w:br/>
           Крича издалека,
          <w:br/>
           Шлют разные товары
          <w:br/>
           Для этого Ларька.
          <w:br/>
          <w:br/>
          Берлин, Варшава, Вена
          <w:br/>
           И Ява, и Кантон
          <w:br/>
           Торгуются степенно
          <w:br/>
           С цветным Кооп-Ларьком!
          <w:br/>
          <w:br/>
          И тут на перекрестке
          <w:br/>
           От дел таких слегка
          <w:br/>
           Потрескивают доски
          <w:br/>
           Советского Ларька…
          <w:br/>
          <w:br/>
          И вспоминают, тужась,
          <w:br/>
           Как 8 лет назад
          <w:br/>
           Они лежали тут же
          <w:br/>
           На баррикадах в ряд!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2022-04-22T01:15:22+03:00</dcterms:created>
  <dcterms:modified xsi:type="dcterms:W3CDTF">2022-04-22T01:15:22+03:00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