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Лев, серна и лиса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дебрям гнался Лев за Серной;
          <w:br/>
           Уже ее он настигал
          <w:br/>
           И взором алчным пожирал
          <w:br/>
           Обед себе в ней сытный, верный.
          <w:br/>
           Спастись, казалось, ей нельзя никак:
          <w:br/>
           Дорогу обоим пересекал овраг;
          <w:br/>
           Но Серна легкая все силы натянула —
          <w:br/>
           Подобно из лука стреле,
          <w:br/>
           Над пропастью она махнула —
          <w:br/>
           И стала супротив на каменной скале.
          <w:br/>
           Мой Лев остановился.
          <w:br/>
           На эту пору друг его вблизи случился:
          <w:br/>
           Друг этот был — Лиса.
          <w:br/>
           «Как!» говорит она: «с твоим проворством, силой,
          <w:br/>
           Ужели ты уступишь Серне хилой!
          <w:br/>
           Лишь пожелай, тебе возможны чудеса:
          <w:br/>
           Хоть пропасть широка, но если ты захочешь,
          <w:br/>
           То, верно, перескочишь.
          <w:br/>
           Поверь же совести и дружбе ты моей:
          <w:br/>
           Не стала бы твоих отваживать я дней,
          <w:br/>
           Когда б не знала
          <w:br/>
           И крепости, и легкости твоей».
          <w:br/>
           Тут кровь во Льве вскипела, заиграла;
          <w:br/>
           Он бросился со всех четырех ног;
          <w:br/>
           Однако ж пропасти перескочить не мог:
          <w:br/>
           Стремглав слетел и — до-смерти убился.
          <w:br/>
           А что ж его сердечный друг?
          <w:br/>
           Он потихохоньку в овраг спустился
          <w:br/>
           И, видя, что уж Льву ни лести, ни услуг
          <w:br/>
           Не надо боле,
          <w:br/>
           Он, на просторе и на воле,
          <w:br/>
           Справлять поминки другу стал
          <w:br/>
           И в месяц до костей он друга оглодал.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2022-04-24T11:23:34+03:00</dcterms:created>
  <dcterms:modified xsi:type="dcterms:W3CDTF">2022-04-24T11:23:34+03:00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