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— в бессильном покое,
          <w:br/>
          Образ движенья исчез.
          <w:br/>
          Море — как будто литое
          <w:br/>
          Зеркало ясных небес.
          <w:br/>
          Камни, в дремоте тяжелой,
          <w:br/>
          Берег, в томительном сне,
          <w:br/>
          Грезят — о дерзкой, веселой,
          <w:br/>
          Сладко-соленой волне.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2022-03-19T10:28:49+03:00</dcterms:created>
  <dcterms:modified xsi:type="dcterms:W3CDTF">2022-03-19T10:28:49+03:00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