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Морелла 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Фонари отцветали и ночь на рояле играла,
          <w:br/>
           Привиденье рассвета уже появилось в кустах.
          <w:br/>
           С неподвижной улыбкой Ты молча зарю озирала,
          <w:br/>
           И она отражаясь синела на сжатых устах.
          <w:br/>
          <w:br/>
          Утро маской медузы уже появлялось над миром,
          <w:br/>
           Где со светом боролись мечты соловьев в камыше.
          <w:br/>
           Твой таинственный взгляд, провожая созвездие Лиры,
          <w:br/>
           Соколиный, спокойный, не видел меня на земле.
          <w:br/>
          <w:br/>
          Ты орлиною лапой разорванный жемчуг катала,
          <w:br/>
           Ты как будто считала мои краткосрочные годы.
          <w:br/>
           Почему я Тебя потерял? Ты как ночь мирозданьем играла,
          <w:br/>
           Почему я упал и орла отпустил на свободу?
          <w:br/>
          <w:br/>
          Ты, как черный орел. развевалась на желтых закатах,
          <w:br/>
           Ты, как гордый, немой ореол, осеняла судьбу.
          <w:br/>
           Ты вошла не спросясь и отдернула с зеркала скатерть
          <w:br/>
           И увидела нежную девочку-вечность в гробу.
          <w:br/>
          <w:br/>
          Ты, как нежная вечность, расправила черные перья,
          <w:br/>
           Ты на желтых закатах влюбилась в сиянье отчизны.
          <w:br/>
           О, Морелла, усни, как ужасны огромные жизни,
          <w:br/>
           Будь, как черные дети, забудь свою родину — Пэри!
          <w:br/>
          <w:br/>
          Ты, как маска медузы, на белое время смотрела,
          <w:br/>
           Соловьи догорали и фабрики выли вдали,
          <w:br/>
           Только утренний поезд пронесся, грустя, за пределы
          <w:br/>
           Там где мертвая вечность покинула чары земли.
          <w:br/>
          <w:br/>
          О, Морелла, вернись, все когда-нибудь будет иначе,
          <w:br/>
           Свет смеется над нами, закрой снеговые глаза.
          <w:br/>
           Твой орленок страдает, Морелла, он плачет, он плачет,
          <w:br/>
           И как краска ресниц, мироздание тает в слезах.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2022-04-22T17:45:20+03:00</dcterms:created>
  <dcterms:modified xsi:type="dcterms:W3CDTF">2022-04-22T17:45:20+03:00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