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Пери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Взгляни, утешь меня усладой мирных дум,
          <w:br/>
           Степных небес заманчивая Пери!
          <w:br/>
           Во мне грусть тихая сменила бурный шум,
          <w:br/>
           Остался дым от пламенных поверий.
          <w:br/>
           Теперь, томлю ли грусть в волнении людей,
          <w:br/>
           Меня смешит их суетная радость;
          <w:br/>
           Ищу я думою подернутых очей;
          <w:br/>
           Люблю речей задумчивую сладость.
          <w:br/>
           Меня тревожит смех дряхлеющих детей,
          <w:br/>
           С усмешкою гляжу на них угрюмой.
          <w:br/>
           Но жизнь моя цветет улыбкою твоей,
          <w:br/>
           Твой ясный взор с моей сроднился думой.
          <w:br/>
           О Пери! улети со мною в небеса,
          <w:br/>
           В твою отчизну, где всё негой веет,
          <w:br/>
           Где тихо и светло, и времени коса
          <w:br/>
           Пред цветом жизни цепенеет.
          <w:br/>
           Как облако плывет в иной, прекрасный мир
          <w:br/>
           И тает, просияв вечернею зарею,
          <w:br/>
           Так полечу и я, растаю весь в эфир
          <w:br/>
           И обовью тебя воздушной пеленою.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2022-04-23T03:12:46+03:00</dcterms:created>
  <dcterms:modified xsi:type="dcterms:W3CDTF">2022-04-23T03:12:46+03:00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