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Одному ребенку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светлая моя Светлана,
          <w:br/>
          Дитя с недетской душой,
          <w:br/>
          Вообрази: в снегу поляна,
          <w:br/>
          Луна и лес большой, большой…
          <w:br/>
          Здесь от Словении есть что-то:
          <w:br/>
          Такие же сосны и холмы.
          <w:br/>
          И кажется мне отчего-то,
          <w:br/>
          Что поняли б друг друга мы…
          <w:br/>
          Мне жизни не снести несносной,
          <w:br/>
          Мешающей мне жить шутя:
          <w:br/>
          Ты знаешь… Не совсем я взрослый,
          <w:br/>
          А ты… ты не совсем дитя!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2022-03-22T11:19:49+03:00</dcterms:created>
  <dcterms:modified xsi:type="dcterms:W3CDTF">2022-03-22T11:19:49+03:00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