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Стойкий Андрей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верный друг Андрей Храбров,
          <w:br/>
          Заядлый экскурсант,
          <w:br/>
          По части ловли комаров
          <w:br/>
          Имел большой талант.
          <w:br/>
          <w:br/>
          Их было на его счету
          <w:br/>
          Семьсот семнадцать штук,
          <w:br/>
          Он бил их прямо на лету
          <w:br/>
          Посредством длинных рук.
          <w:br/>
          <w:br/>
          Летит откуда-то комар,
          <w:br/>
          Звенит как дурачок,
          <w:br/>
          Вдруг неожиданный удар —
          <w:br/>
          И он уже молчок!
          <w:br/>
          <w:br/>
          Куда б, на что б комар ни сел,
          <w:br/>
          Наш снайпер тут как тут, —
          <w:br/>
          Взят комаришка на прицел,
          <w:br/>
          И вмиг ему капут…
          <w:br/>
          <w:br/>
          В тиши июньских вечеров,
          <w:br/>
          Своих врагов губя,
          <w:br/>
          Наотмашь бил Андрей Храбров
          <w:br/>
          И самого себя.
          <w:br/>
          <w:br/>
          Комар усядется на лоб,
          <w:br/>
          Приладится на нос,
          <w:br/>
          Храбров по лбу ладонью — хлоп!
          <w:br/>
          И по носу — до слез!
          <w:br/>
          <w:br/>
          Никто по выдержке своей
          <w:br/>
          Сравниться с ним не мог.
          <w:br/>
          Но все ж искусан был Андрей
          <w:br/>
          От головы до ног.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2022-03-19T05:37:24+03:00</dcterms:created>
  <dcterms:modified xsi:type="dcterms:W3CDTF">2022-03-19T05:37:24+03:00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