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нужно сердцу моему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нужно сердцу моему,
          <w:br/>
           чтоб быть счастливым? Так немного…
          <w:br/>
           Люблю зверей, деревья, Бога,
          <w:br/>
           и в полдень луч, и в полночь тьму.
          <w:br/>
          <w:br/>
          И на краю небытия
          <w:br/>
           скажу: где были огорченья?
          <w:br/>
           Я пел, а если плакал я —
          <w:br/>
           так лишь слезами восхищенья…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2022-04-22T08:06:37+03:00</dcterms:created>
  <dcterms:modified xsi:type="dcterms:W3CDTF">2022-04-22T08:06:37+03:00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