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пока еще не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пока еще не знаю,
          <w:br/>
           Что есть общего у нас.
          <w:br/>
           Но все чаще вспоминаю
          <w:br/>
           Свет твоих зеленых глаз.
          <w:br/>
           Он зеленый и победный —
          <w:br/>
           Словно пламя в глубине.
          <w:br/>
           Верно, скифы не бесследно
          <w:br/>
           Проходили по стране.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2022-04-22T11:04:40+03:00</dcterms:created>
  <dcterms:modified xsi:type="dcterms:W3CDTF">2022-04-22T11:04:40+03:00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